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57" w:rsidRDefault="000F4BF2">
      <w:pPr>
        <w:ind w:left="7200" w:firstLine="720"/>
        <w:rPr>
          <w:rFonts w:ascii="Cambria" w:hAnsi="Cambria"/>
          <w:color w:val="E36C0A"/>
          <w:sz w:val="28"/>
          <w:szCs w:val="28"/>
        </w:rPr>
      </w:pPr>
      <w:r>
        <w:rPr>
          <w:rFonts w:ascii="Cambria" w:hAnsi="Cambria"/>
          <w:i/>
          <w:iCs/>
          <w:color w:val="E36C0A"/>
          <w:sz w:val="28"/>
          <w:szCs w:val="28"/>
        </w:rPr>
        <w:t>Приложение</w:t>
      </w:r>
    </w:p>
    <w:p w:rsidR="008C6E57" w:rsidRDefault="000F4BF2">
      <w:pPr>
        <w:spacing w:after="0"/>
        <w:jc w:val="center"/>
        <w:rPr>
          <w:rFonts w:ascii="Cambria" w:hAnsi="Cambria"/>
          <w:b/>
          <w:color w:val="595959"/>
          <w:sz w:val="28"/>
          <w:szCs w:val="28"/>
        </w:rPr>
      </w:pPr>
      <w:r>
        <w:rPr>
          <w:rFonts w:ascii="Cambria" w:hAnsi="Cambria"/>
          <w:b/>
          <w:color w:val="595959"/>
          <w:sz w:val="28"/>
          <w:szCs w:val="28"/>
        </w:rPr>
        <w:t>ЗАЯВКА ЗА УЧАСТИЕ</w:t>
      </w:r>
    </w:p>
    <w:p w:rsidR="008C6E57" w:rsidRDefault="000F4BF2">
      <w:pPr>
        <w:spacing w:after="0"/>
        <w:jc w:val="center"/>
        <w:rPr>
          <w:rFonts w:ascii="Cambria" w:hAnsi="Cambria"/>
          <w:b/>
          <w:color w:val="595959"/>
          <w:sz w:val="28"/>
          <w:szCs w:val="28"/>
        </w:rPr>
      </w:pPr>
      <w:r>
        <w:rPr>
          <w:rFonts w:ascii="Cambria" w:hAnsi="Cambria"/>
          <w:b/>
          <w:bCs/>
          <w:color w:val="595959"/>
          <w:sz w:val="28"/>
          <w:szCs w:val="28"/>
        </w:rPr>
        <w:t xml:space="preserve">ЗА ЕЖЕГОДНО ОБУЧЕНИЕ ПО БЕЗОПАСНОСТ И ЗДРАВЕ ПРИ РАБОТА, СЪГЛАСНО НАРЕДБИ № РД-07-2 И  № 3 от 27.07.1998 г. и </w:t>
      </w:r>
      <w:r>
        <w:rPr>
          <w:rFonts w:ascii="Cambria" w:hAnsi="Cambria"/>
          <w:b/>
          <w:color w:val="595959"/>
          <w:sz w:val="28"/>
          <w:szCs w:val="28"/>
        </w:rPr>
        <w:t>НАРЕДБА</w:t>
      </w:r>
    </w:p>
    <w:p w:rsidR="008C6E57" w:rsidRDefault="000F4BF2">
      <w:pPr>
        <w:spacing w:after="0"/>
        <w:jc w:val="center"/>
        <w:rPr>
          <w:rFonts w:ascii="Cambria" w:hAnsi="Cambria"/>
          <w:b/>
          <w:color w:val="595959"/>
          <w:sz w:val="28"/>
          <w:szCs w:val="28"/>
        </w:rPr>
      </w:pPr>
      <w:r>
        <w:rPr>
          <w:rFonts w:ascii="Cambria" w:hAnsi="Cambria"/>
          <w:b/>
          <w:color w:val="595959"/>
          <w:sz w:val="28"/>
          <w:szCs w:val="28"/>
        </w:rPr>
        <w:t xml:space="preserve"> № 4 /ДВ бр.133/ 03.11.98 г./,</w:t>
      </w:r>
    </w:p>
    <w:p w:rsidR="008C6E57" w:rsidRDefault="008C6E57">
      <w:pPr>
        <w:jc w:val="center"/>
        <w:rPr>
          <w:rFonts w:ascii="Cambria" w:hAnsi="Cambria"/>
          <w:b/>
          <w:color w:val="595959"/>
          <w:sz w:val="28"/>
          <w:szCs w:val="28"/>
        </w:rPr>
      </w:pPr>
    </w:p>
    <w:p w:rsidR="008C6E57" w:rsidRDefault="000F4BF2">
      <w:pPr>
        <w:spacing w:after="0"/>
        <w:rPr>
          <w:rFonts w:ascii="Cambria" w:hAnsi="Cambria"/>
          <w:color w:val="595959"/>
          <w:sz w:val="28"/>
          <w:szCs w:val="28"/>
        </w:rPr>
      </w:pPr>
      <w:r>
        <w:rPr>
          <w:rFonts w:ascii="Cambria" w:hAnsi="Cambria"/>
          <w:color w:val="595959"/>
          <w:sz w:val="28"/>
          <w:szCs w:val="28"/>
        </w:rPr>
        <w:t>Име, презиме и фамилия …………………………………………………………………………….</w:t>
      </w:r>
    </w:p>
    <w:p w:rsidR="008C6E57" w:rsidRDefault="000F4BF2">
      <w:pPr>
        <w:spacing w:after="0"/>
        <w:rPr>
          <w:rFonts w:ascii="Cambria" w:hAnsi="Cambria"/>
          <w:color w:val="595959"/>
          <w:sz w:val="28"/>
          <w:szCs w:val="28"/>
        </w:rPr>
      </w:pPr>
      <w:r>
        <w:rPr>
          <w:rFonts w:ascii="Cambria" w:hAnsi="Cambria"/>
          <w:color w:val="595959"/>
          <w:sz w:val="28"/>
          <w:szCs w:val="28"/>
        </w:rPr>
        <w:t>Месторабота………………………………………………………………………………………………..</w:t>
      </w:r>
    </w:p>
    <w:p w:rsidR="008C6E57" w:rsidRDefault="000F4BF2">
      <w:pPr>
        <w:spacing w:after="0"/>
        <w:rPr>
          <w:rFonts w:ascii="Cambria" w:hAnsi="Cambria"/>
          <w:color w:val="595959"/>
          <w:sz w:val="28"/>
          <w:szCs w:val="28"/>
        </w:rPr>
      </w:pPr>
      <w:r>
        <w:rPr>
          <w:rFonts w:ascii="Cambria" w:hAnsi="Cambria"/>
          <w:color w:val="595959"/>
          <w:sz w:val="28"/>
          <w:szCs w:val="28"/>
        </w:rPr>
        <w:t>длъжност във фирмата…………………………………………………………………………….....</w:t>
      </w:r>
    </w:p>
    <w:p w:rsidR="008C6E57" w:rsidRDefault="000F4BF2">
      <w:pPr>
        <w:spacing w:after="0"/>
        <w:rPr>
          <w:rFonts w:ascii="Cambria" w:hAnsi="Cambria"/>
          <w:color w:val="595959"/>
          <w:sz w:val="28"/>
          <w:szCs w:val="28"/>
        </w:rPr>
      </w:pPr>
      <w:r>
        <w:rPr>
          <w:rFonts w:ascii="Cambria" w:hAnsi="Cambria"/>
          <w:color w:val="595959"/>
          <w:sz w:val="28"/>
          <w:szCs w:val="28"/>
        </w:rPr>
        <w:t>позиция в КУТ/ГУТ ………………………………………………………………………………….….</w:t>
      </w:r>
    </w:p>
    <w:p w:rsidR="008C6E57" w:rsidRDefault="000F4BF2">
      <w:pPr>
        <w:spacing w:after="0"/>
        <w:jc w:val="both"/>
        <w:rPr>
          <w:rFonts w:ascii="Cambria" w:hAnsi="Cambria"/>
          <w:i/>
          <w:color w:val="595959"/>
          <w:sz w:val="28"/>
          <w:szCs w:val="28"/>
        </w:rPr>
      </w:pPr>
      <w:r>
        <w:rPr>
          <w:rFonts w:ascii="Cambria" w:hAnsi="Cambria"/>
          <w:i/>
          <w:color w:val="595959"/>
          <w:sz w:val="28"/>
          <w:szCs w:val="28"/>
        </w:rPr>
        <w:t>(</w:t>
      </w:r>
      <w:proofErr w:type="spellStart"/>
      <w:r>
        <w:rPr>
          <w:rFonts w:ascii="Cambria" w:hAnsi="Cambria"/>
          <w:i/>
          <w:color w:val="595959"/>
          <w:sz w:val="28"/>
          <w:szCs w:val="28"/>
        </w:rPr>
        <w:t>напр</w:t>
      </w:r>
      <w:proofErr w:type="spellEnd"/>
      <w:r>
        <w:rPr>
          <w:rFonts w:ascii="Cambria" w:hAnsi="Cambria"/>
          <w:i/>
          <w:color w:val="595959"/>
          <w:sz w:val="28"/>
          <w:szCs w:val="28"/>
        </w:rPr>
        <w:t>: Председател, Зам.-председател, член на КУТ/ГУТ, лице провеждащо инструктажите).</w:t>
      </w:r>
    </w:p>
    <w:p w:rsidR="008C6E57" w:rsidRDefault="000F4BF2">
      <w:pPr>
        <w:suppressAutoHyphens/>
        <w:spacing w:after="0"/>
        <w:jc w:val="both"/>
        <w:rPr>
          <w:rFonts w:ascii="Cambria" w:hAnsi="Cambria"/>
          <w:color w:val="595959"/>
          <w:sz w:val="28"/>
          <w:szCs w:val="28"/>
          <w:lang w:eastAsia="ar-SA"/>
        </w:rPr>
      </w:pPr>
      <w:r>
        <w:rPr>
          <w:rFonts w:ascii="Cambria" w:hAnsi="Cambria"/>
          <w:color w:val="595959"/>
          <w:sz w:val="28"/>
          <w:szCs w:val="28"/>
          <w:lang w:eastAsia="ar-SA"/>
        </w:rPr>
        <w:t xml:space="preserve">Таксата ще 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бъде внесена: </w:t>
      </w:r>
    </w:p>
    <w:p w:rsidR="008C6E57" w:rsidRDefault="000F4BF2">
      <w:pPr>
        <w:suppressAutoHyphens/>
        <w:spacing w:after="0"/>
        <w:ind w:left="720"/>
        <w:jc w:val="both"/>
        <w:rPr>
          <w:rFonts w:ascii="Cambria" w:hAnsi="Cambria"/>
          <w:color w:val="595959"/>
          <w:sz w:val="28"/>
          <w:szCs w:val="28"/>
          <w:lang w:eastAsia="ar-SA"/>
        </w:rPr>
      </w:pPr>
      <w:r>
        <w:rPr>
          <w:rFonts w:ascii="Times New Roman" w:hAnsi="Times New Roman"/>
          <w:color w:val="595959"/>
          <w:sz w:val="28"/>
          <w:szCs w:val="28"/>
          <w:lang w:eastAsia="ar-SA"/>
        </w:rPr>
        <w:t>⁯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по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банков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път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</w:p>
    <w:p w:rsidR="008C6E57" w:rsidRDefault="000F4BF2">
      <w:pPr>
        <w:suppressAutoHyphens/>
        <w:spacing w:after="0"/>
        <w:ind w:left="720"/>
        <w:jc w:val="both"/>
        <w:rPr>
          <w:rFonts w:ascii="Cambria" w:hAnsi="Cambria"/>
          <w:color w:val="595959"/>
          <w:sz w:val="28"/>
          <w:szCs w:val="28"/>
          <w:lang w:eastAsia="ar-SA"/>
        </w:rPr>
      </w:pPr>
      <w:r>
        <w:rPr>
          <w:rFonts w:ascii="Times New Roman" w:hAnsi="Times New Roman"/>
          <w:color w:val="595959"/>
          <w:sz w:val="28"/>
          <w:szCs w:val="28"/>
          <w:lang w:eastAsia="ar-SA"/>
        </w:rPr>
        <w:t>⁯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на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място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в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офиса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на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„ИСА</w:t>
      </w:r>
      <w:r>
        <w:rPr>
          <w:rFonts w:ascii="Cambria" w:hAnsi="Cambria"/>
          <w:color w:val="595959"/>
          <w:sz w:val="28"/>
          <w:szCs w:val="28"/>
          <w:lang w:eastAsia="ar-SA"/>
        </w:rPr>
        <w:t>-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МИЛЕНИУМ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3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”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Е</w:t>
      </w:r>
      <w:r>
        <w:rPr>
          <w:rFonts w:ascii="Cambria" w:hAnsi="Cambria" w:cs="Cambria"/>
          <w:color w:val="595959"/>
          <w:sz w:val="28"/>
          <w:szCs w:val="28"/>
          <w:lang w:eastAsia="ar-SA"/>
        </w:rPr>
        <w:t>ООД</w:t>
      </w:r>
      <w:r>
        <w:rPr>
          <w:rFonts w:ascii="Cambria" w:hAnsi="Cambria"/>
          <w:color w:val="595959"/>
          <w:sz w:val="28"/>
          <w:szCs w:val="28"/>
          <w:lang w:eastAsia="ar-SA"/>
        </w:rPr>
        <w:t xml:space="preserve"> </w:t>
      </w:r>
    </w:p>
    <w:p w:rsidR="008C6E57" w:rsidRDefault="000F4BF2">
      <w:pPr>
        <w:suppressAutoHyphens/>
        <w:spacing w:after="0"/>
        <w:rPr>
          <w:rFonts w:ascii="Cambria" w:hAnsi="Cambria"/>
          <w:b/>
          <w:color w:val="E36C0A"/>
          <w:sz w:val="28"/>
          <w:szCs w:val="28"/>
          <w:u w:val="single"/>
          <w:lang w:eastAsia="ar-SA"/>
        </w:rPr>
      </w:pPr>
      <w:r>
        <w:rPr>
          <w:rFonts w:ascii="Cambria" w:hAnsi="Cambria"/>
          <w:b/>
          <w:color w:val="E36C0A"/>
          <w:sz w:val="28"/>
          <w:szCs w:val="28"/>
          <w:u w:val="single"/>
          <w:lang w:eastAsia="ar-SA"/>
        </w:rPr>
        <w:t>За контакти и заявки:</w:t>
      </w:r>
    </w:p>
    <w:p w:rsidR="008C6E57" w:rsidRDefault="000F4BF2">
      <w:pPr>
        <w:suppressAutoHyphens/>
        <w:spacing w:after="0"/>
        <w:rPr>
          <w:rFonts w:ascii="Cambria" w:hAnsi="Cambria"/>
          <w:color w:val="595959"/>
          <w:sz w:val="28"/>
          <w:szCs w:val="28"/>
          <w:lang w:eastAsia="ar-SA"/>
        </w:rPr>
      </w:pPr>
      <w:r>
        <w:rPr>
          <w:rFonts w:ascii="Cambria" w:hAnsi="Cambria"/>
          <w:color w:val="595959"/>
          <w:sz w:val="28"/>
          <w:szCs w:val="28"/>
          <w:lang w:eastAsia="ar-SA"/>
        </w:rPr>
        <w:t>СТМ „ИСА-МИЛЕНИУМ 3” ЕООД</w:t>
      </w:r>
    </w:p>
    <w:p w:rsidR="008C6E57" w:rsidRDefault="000F4BF2">
      <w:pPr>
        <w:suppressAutoHyphens/>
        <w:spacing w:after="0"/>
        <w:rPr>
          <w:rFonts w:ascii="Cambria" w:hAnsi="Cambria"/>
          <w:color w:val="595959"/>
          <w:sz w:val="28"/>
          <w:szCs w:val="28"/>
          <w:lang w:eastAsia="ar-SA"/>
        </w:rPr>
      </w:pPr>
      <w:r>
        <w:rPr>
          <w:rFonts w:ascii="Cambria" w:hAnsi="Cambria"/>
          <w:color w:val="595959"/>
          <w:sz w:val="28"/>
          <w:szCs w:val="28"/>
          <w:lang w:eastAsia="ar-SA"/>
        </w:rPr>
        <w:t xml:space="preserve">гр. Пловдив, ул. „Хаджи </w:t>
      </w:r>
      <w:proofErr w:type="spellStart"/>
      <w:r>
        <w:rPr>
          <w:rFonts w:ascii="Cambria" w:hAnsi="Cambria"/>
          <w:color w:val="595959"/>
          <w:sz w:val="28"/>
          <w:szCs w:val="28"/>
          <w:lang w:eastAsia="ar-SA"/>
        </w:rPr>
        <w:t>Поптилев</w:t>
      </w:r>
      <w:proofErr w:type="spellEnd"/>
      <w:r>
        <w:rPr>
          <w:rFonts w:ascii="Cambria" w:hAnsi="Cambria"/>
          <w:color w:val="595959"/>
          <w:sz w:val="28"/>
          <w:szCs w:val="28"/>
          <w:lang w:eastAsia="ar-SA"/>
        </w:rPr>
        <w:t>” № 10</w:t>
      </w:r>
    </w:p>
    <w:p w:rsidR="008C6E57" w:rsidRDefault="000F4BF2">
      <w:pPr>
        <w:suppressAutoHyphens/>
        <w:spacing w:after="0"/>
        <w:rPr>
          <w:rFonts w:ascii="Cambria" w:hAnsi="Cambria"/>
          <w:color w:val="595959"/>
          <w:sz w:val="28"/>
          <w:szCs w:val="28"/>
          <w:lang w:eastAsia="ar-SA"/>
        </w:rPr>
      </w:pPr>
      <w:r>
        <w:rPr>
          <w:rFonts w:ascii="Cambria" w:hAnsi="Cambria"/>
          <w:color w:val="595959"/>
          <w:sz w:val="28"/>
          <w:szCs w:val="28"/>
          <w:lang w:eastAsia="ar-SA"/>
        </w:rPr>
        <w:t>национален телефон: 0700 11 228</w:t>
      </w:r>
    </w:p>
    <w:p w:rsidR="008C6E57" w:rsidRDefault="000F4BF2">
      <w:pPr>
        <w:suppressAutoHyphens/>
        <w:spacing w:after="0"/>
        <w:rPr>
          <w:rFonts w:ascii="Cambria" w:hAnsi="Cambria"/>
          <w:color w:val="595959"/>
          <w:sz w:val="28"/>
          <w:szCs w:val="28"/>
          <w:lang w:eastAsia="ar-SA"/>
        </w:rPr>
      </w:pPr>
      <w:r>
        <w:rPr>
          <w:rFonts w:ascii="Cambria" w:hAnsi="Cambria"/>
          <w:color w:val="595959"/>
          <w:sz w:val="28"/>
          <w:szCs w:val="28"/>
          <w:lang w:eastAsia="ar-SA"/>
        </w:rPr>
        <w:t xml:space="preserve">тел: 032/94-24-54; факс: 032/94-24-84; </w:t>
      </w:r>
      <w:bookmarkStart w:id="0" w:name="_GoBack"/>
      <w:bookmarkEnd w:id="0"/>
    </w:p>
    <w:p w:rsidR="008C6E57" w:rsidRDefault="000F4BF2">
      <w:pPr>
        <w:suppressAutoHyphens/>
        <w:spacing w:after="0"/>
        <w:rPr>
          <w:color w:val="595959"/>
          <w:sz w:val="28"/>
          <w:szCs w:val="28"/>
          <w:lang w:val="en-US" w:eastAsia="ar-S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>
                <wp:simplePos x="0" y="0"/>
                <wp:positionH relativeFrom="margin">
                  <wp:posOffset>-268605</wp:posOffset>
                </wp:positionH>
                <wp:positionV relativeFrom="line">
                  <wp:posOffset>540385</wp:posOffset>
                </wp:positionV>
                <wp:extent cx="6375400" cy="935355"/>
                <wp:effectExtent l="0" t="0" r="0" b="0"/>
                <wp:wrapSquare wrapText="bothSides"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E57" w:rsidRDefault="000F4BF2">
                            <w:pPr>
                              <w:pStyle w:val="a8"/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</w:pP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>Съ</w:t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>гласен съм личните ми данни да бъдат обработвани за целите на настоящото обучение.</w:t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</w:r>
                            <w:r>
                              <w:rPr>
                                <w:rFonts w:ascii="Cambria" w:eastAsia="SimSun" w:hAnsi="Cambria" w:cs="Calibri"/>
                                <w:iCs w:val="0"/>
                                <w:color w:val="595959"/>
                                <w:lang w:val="bg-BG" w:eastAsia="bg-BG"/>
                              </w:rPr>
                              <w:tab/>
                              <w:t>Подпис………………….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Текстово поле 1" o:spid="_x0000_s1026" o:spt="202" type="#_x0000_t202" style="position:absolute;left:0pt;margin-left:-21.15pt;margin-top:42.55pt;height:73.65pt;width:502pt;mso-position-horizontal-relative:margin;mso-position-vertical-relative:line;mso-wrap-distance-bottom:0pt;mso-wrap-distance-left:7.2pt;mso-wrap-distance-right:7.2pt;mso-wrap-distance-top:0pt;z-index:251659264;v-text-anchor:middle;mso-width-relative:page;mso-height-relative:page;" filled="f" stroked="f" coordsize="21600,21600" o:gfxdata="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/ni89sAAAAKAQAADwAAAAAAAAABACAAAAAi&#10;AAAAZHJzL2Rvd25yZXYueG1sUEsBAhQAFAAAAAgAh07iQMU4jnwHAgAA2QMAAA4AAAAAAAAAAQAg&#10;AAAAKgEAAGRycy9lMm9Eb2MueG1sUEsFBgAAAAAGAAYAWQEAAKMFAAAAAA=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7"/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</w:pP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>Съ</w:t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>гласен съм личните ми данни да бъдат обработвани за целите на настоящото обучение.</w:t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ab/>
                      </w:r>
                      <w:r>
                        <w:rPr>
                          <w:rFonts w:ascii="Cambria" w:hAnsi="Cambria" w:eastAsia="SimSun" w:cs="Calibri"/>
                          <w:i/>
                          <w:iCs w:val="0"/>
                          <w:color w:val="595959"/>
                          <w:sz w:val="22"/>
                          <w:szCs w:val="22"/>
                          <w:lang w:val="bg-BG" w:eastAsia="bg-BG" w:bidi="ar-SA"/>
                        </w:rPr>
                        <w:t>Подпис………………….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color w:val="595959"/>
          <w:sz w:val="28"/>
          <w:szCs w:val="28"/>
          <w:lang w:val="de-DE" w:eastAsia="ar-SA"/>
        </w:rPr>
        <w:t>e</w:t>
      </w:r>
      <w:r>
        <w:rPr>
          <w:rFonts w:ascii="Cambria" w:hAnsi="Cambria"/>
          <w:color w:val="595959"/>
          <w:sz w:val="28"/>
          <w:szCs w:val="28"/>
          <w:lang w:eastAsia="ar-SA"/>
        </w:rPr>
        <w:t>-</w:t>
      </w:r>
      <w:r>
        <w:rPr>
          <w:rFonts w:ascii="Cambria" w:hAnsi="Cambria"/>
          <w:color w:val="595959"/>
          <w:sz w:val="28"/>
          <w:szCs w:val="28"/>
          <w:lang w:val="de-DE" w:eastAsia="ar-SA"/>
        </w:rPr>
        <w:t>mail</w:t>
      </w:r>
      <w:r>
        <w:rPr>
          <w:rFonts w:ascii="Cambria" w:hAnsi="Cambria"/>
          <w:color w:val="595959"/>
          <w:sz w:val="28"/>
          <w:szCs w:val="28"/>
          <w:lang w:eastAsia="ar-SA"/>
        </w:rPr>
        <w:t>:</w:t>
      </w:r>
      <w:r>
        <w:rPr>
          <w:rFonts w:ascii="Cambria" w:hAnsi="Cambria"/>
          <w:color w:val="595959"/>
          <w:sz w:val="28"/>
          <w:szCs w:val="28"/>
          <w:lang w:val="en-US" w:eastAsia="ar-SA"/>
        </w:rPr>
        <w:t xml:space="preserve"> secure@isa-millenium.com</w:t>
      </w:r>
    </w:p>
    <w:sectPr w:rsidR="008C6E57">
      <w:pgSz w:w="11906" w:h="16838"/>
      <w:pgMar w:top="568" w:right="707" w:bottom="1440" w:left="1276" w:header="720" w:footer="720" w:gutter="0"/>
      <w:pgBorders w:offsetFrom="page">
        <w:top w:val="outset" w:sz="6" w:space="24" w:color="ED7D31"/>
        <w:left w:val="outset" w:sz="6" w:space="24" w:color="ED7D31"/>
        <w:bottom w:val="inset" w:sz="6" w:space="24" w:color="ED7D31"/>
        <w:right w:val="inset" w:sz="6" w:space="24" w:color="ED7D31"/>
      </w:pgBorders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6B"/>
    <w:rsid w:val="00005D6B"/>
    <w:rsid w:val="000D6197"/>
    <w:rsid w:val="000F4BF2"/>
    <w:rsid w:val="00277570"/>
    <w:rsid w:val="005F436C"/>
    <w:rsid w:val="008C6E57"/>
    <w:rsid w:val="00A0530F"/>
    <w:rsid w:val="00C90207"/>
    <w:rsid w:val="00FC7D5B"/>
    <w:rsid w:val="2D28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SimSun" w:hAnsi="Calibri"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Цитат Знак"/>
    <w:link w:val="a8"/>
    <w:uiPriority w:val="29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Pr>
      <w:rFonts w:asciiTheme="minorHAnsi" w:eastAsiaTheme="minorHAnsi" w:hAnsiTheme="minorHAnsi" w:cstheme="minorBidi"/>
      <w:i/>
      <w:iCs/>
      <w:color w:val="000000"/>
      <w:lang w:val="en-US" w:eastAsia="en-US"/>
    </w:rPr>
  </w:style>
  <w:style w:type="character" w:customStyle="1" w:styleId="1">
    <w:name w:val="Цитат Знак1"/>
    <w:basedOn w:val="a0"/>
    <w:uiPriority w:val="29"/>
    <w:qFormat/>
    <w:rPr>
      <w:rFonts w:ascii="Calibri" w:eastAsia="SimSun" w:hAnsi="Calibri" w:cs="Calibri"/>
      <w:i/>
      <w:iCs/>
      <w:color w:val="000000" w:themeColor="text1"/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qFormat/>
    <w:rPr>
      <w:rFonts w:ascii="Calibri" w:eastAsia="SimSun" w:hAnsi="Calibri" w:cs="Calibri"/>
      <w:lang w:val="bg-BG" w:eastAsia="bg-BG"/>
    </w:rPr>
  </w:style>
  <w:style w:type="character" w:customStyle="1" w:styleId="a4">
    <w:name w:val="Долен колонтитул Знак"/>
    <w:basedOn w:val="a0"/>
    <w:link w:val="a3"/>
    <w:uiPriority w:val="99"/>
    <w:qFormat/>
    <w:rPr>
      <w:rFonts w:ascii="Calibri" w:eastAsia="SimSun" w:hAnsi="Calibri" w:cs="Calibri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SimSun" w:hAnsi="Calibri"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Цитат Знак"/>
    <w:link w:val="a8"/>
    <w:uiPriority w:val="29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Pr>
      <w:rFonts w:asciiTheme="minorHAnsi" w:eastAsiaTheme="minorHAnsi" w:hAnsiTheme="minorHAnsi" w:cstheme="minorBidi"/>
      <w:i/>
      <w:iCs/>
      <w:color w:val="000000"/>
      <w:lang w:val="en-US" w:eastAsia="en-US"/>
    </w:rPr>
  </w:style>
  <w:style w:type="character" w:customStyle="1" w:styleId="1">
    <w:name w:val="Цитат Знак1"/>
    <w:basedOn w:val="a0"/>
    <w:uiPriority w:val="29"/>
    <w:qFormat/>
    <w:rPr>
      <w:rFonts w:ascii="Calibri" w:eastAsia="SimSun" w:hAnsi="Calibri" w:cs="Calibri"/>
      <w:i/>
      <w:iCs/>
      <w:color w:val="000000" w:themeColor="text1"/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qFormat/>
    <w:rPr>
      <w:rFonts w:ascii="Calibri" w:eastAsia="SimSun" w:hAnsi="Calibri" w:cs="Calibri"/>
      <w:lang w:val="bg-BG" w:eastAsia="bg-BG"/>
    </w:rPr>
  </w:style>
  <w:style w:type="character" w:customStyle="1" w:styleId="a4">
    <w:name w:val="Долен колонтитул Знак"/>
    <w:basedOn w:val="a0"/>
    <w:link w:val="a3"/>
    <w:uiPriority w:val="99"/>
    <w:qFormat/>
    <w:rPr>
      <w:rFonts w:ascii="Calibri" w:eastAsia="SimSun" w:hAnsi="Calibri" w:cs="Calibri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</dc:creator>
  <cp:lastModifiedBy>user</cp:lastModifiedBy>
  <cp:revision>7</cp:revision>
  <dcterms:created xsi:type="dcterms:W3CDTF">2018-10-17T07:47:00Z</dcterms:created>
  <dcterms:modified xsi:type="dcterms:W3CDTF">2019-08-29T11:14:00Z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